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D6" w:rsidRDefault="00163BC5">
      <w:pPr>
        <w:pStyle w:val="1"/>
        <w:spacing w:before="72"/>
      </w:pPr>
      <w:r>
        <w:t>МІНІСТЕРСТВО</w:t>
      </w:r>
      <w:r>
        <w:rPr>
          <w:spacing w:val="-4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8D10D6" w:rsidRDefault="00163BC5">
      <w:pPr>
        <w:spacing w:before="2"/>
        <w:ind w:left="697" w:right="584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8D10D6" w:rsidRDefault="008D10D6">
      <w:pPr>
        <w:pStyle w:val="a3"/>
        <w:rPr>
          <w:b/>
          <w:sz w:val="30"/>
        </w:rPr>
      </w:pPr>
    </w:p>
    <w:p w:rsidR="008D10D6" w:rsidRDefault="008D10D6">
      <w:pPr>
        <w:pStyle w:val="a3"/>
        <w:rPr>
          <w:b/>
          <w:sz w:val="30"/>
        </w:rPr>
      </w:pPr>
    </w:p>
    <w:p w:rsidR="008D10D6" w:rsidRDefault="008D10D6">
      <w:pPr>
        <w:pStyle w:val="a3"/>
        <w:rPr>
          <w:b/>
          <w:sz w:val="30"/>
        </w:rPr>
      </w:pPr>
    </w:p>
    <w:p w:rsidR="008D10D6" w:rsidRDefault="00163BC5">
      <w:pPr>
        <w:pStyle w:val="a3"/>
        <w:spacing w:before="249" w:line="322" w:lineRule="exact"/>
        <w:ind w:left="1823" w:right="1710"/>
        <w:jc w:val="center"/>
      </w:pPr>
      <w:r>
        <w:t>Факультет</w:t>
      </w:r>
      <w:r>
        <w:rPr>
          <w:spacing w:val="-5"/>
        </w:rPr>
        <w:t xml:space="preserve"> </w:t>
      </w:r>
      <w:r>
        <w:t>психології</w:t>
      </w:r>
    </w:p>
    <w:p w:rsidR="008D10D6" w:rsidRDefault="00163BC5">
      <w:pPr>
        <w:pStyle w:val="a3"/>
        <w:ind w:left="1820" w:right="1710"/>
        <w:jc w:val="center"/>
      </w:pPr>
      <w:r>
        <w:t>Кафедра</w:t>
      </w:r>
      <w:r>
        <w:rPr>
          <w:spacing w:val="-3"/>
        </w:rPr>
        <w:t xml:space="preserve"> </w:t>
      </w:r>
      <w:r>
        <w:t>філософії,</w:t>
      </w:r>
      <w:r>
        <w:rPr>
          <w:spacing w:val="-6"/>
        </w:rPr>
        <w:t xml:space="preserve"> </w:t>
      </w:r>
      <w:r>
        <w:t>соціології</w:t>
      </w:r>
      <w:r>
        <w:rPr>
          <w:spacing w:val="-1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релігієзнавства</w:t>
      </w:r>
    </w:p>
    <w:p w:rsidR="008D10D6" w:rsidRDefault="008D10D6">
      <w:pPr>
        <w:pStyle w:val="a3"/>
        <w:rPr>
          <w:sz w:val="30"/>
        </w:rPr>
      </w:pPr>
    </w:p>
    <w:p w:rsidR="008D10D6" w:rsidRDefault="008D10D6">
      <w:pPr>
        <w:pStyle w:val="a3"/>
        <w:spacing w:before="3"/>
        <w:rPr>
          <w:sz w:val="26"/>
        </w:rPr>
      </w:pPr>
    </w:p>
    <w:p w:rsidR="008D10D6" w:rsidRDefault="00163BC5">
      <w:pPr>
        <w:pStyle w:val="1"/>
        <w:spacing w:line="482" w:lineRule="auto"/>
        <w:ind w:right="1708"/>
      </w:pPr>
      <w:r>
        <w:t>СИЛАБУС НАВЧАЛЬНОЇ ДИСЦИПЛІНИ</w:t>
      </w:r>
      <w:r>
        <w:rPr>
          <w:spacing w:val="-67"/>
        </w:rPr>
        <w:t xml:space="preserve"> </w:t>
      </w:r>
      <w:r>
        <w:rPr>
          <w:u w:val="thick"/>
        </w:rPr>
        <w:t>НЕКЛАСИЧНА</w:t>
      </w:r>
      <w:r>
        <w:rPr>
          <w:spacing w:val="-3"/>
          <w:u w:val="thick"/>
        </w:rPr>
        <w:t xml:space="preserve"> </w:t>
      </w:r>
      <w:r>
        <w:rPr>
          <w:u w:val="thick"/>
        </w:rPr>
        <w:t>ЛОГІКА</w:t>
      </w:r>
    </w:p>
    <w:p w:rsidR="008D10D6" w:rsidRDefault="00163BC5">
      <w:pPr>
        <w:pStyle w:val="a3"/>
        <w:spacing w:line="480" w:lineRule="auto"/>
        <w:ind w:left="3097" w:right="3108"/>
        <w:jc w:val="both"/>
      </w:pPr>
      <w:r>
        <w:t>Освітня програма Філософія</w:t>
      </w:r>
      <w:r>
        <w:rPr>
          <w:spacing w:val="-67"/>
        </w:rPr>
        <w:t xml:space="preserve"> </w:t>
      </w:r>
      <w:r>
        <w:t>Спеціальність 033 Філософія</w:t>
      </w:r>
      <w:r>
        <w:rPr>
          <w:spacing w:val="-67"/>
        </w:rPr>
        <w:t xml:space="preserve"> </w:t>
      </w:r>
      <w:r>
        <w:t>Галузь</w:t>
      </w:r>
      <w:r>
        <w:rPr>
          <w:spacing w:val="-3"/>
        </w:rPr>
        <w:t xml:space="preserve"> </w:t>
      </w:r>
      <w:r>
        <w:t>знань</w:t>
      </w:r>
      <w:r>
        <w:rPr>
          <w:spacing w:val="-2"/>
        </w:rPr>
        <w:t xml:space="preserve"> </w:t>
      </w:r>
      <w:r>
        <w:t>033 Філософія</w:t>
      </w:r>
    </w:p>
    <w:p w:rsidR="008D10D6" w:rsidRDefault="008D10D6">
      <w:pPr>
        <w:pStyle w:val="a3"/>
        <w:rPr>
          <w:sz w:val="30"/>
        </w:rPr>
      </w:pPr>
    </w:p>
    <w:p w:rsidR="008D10D6" w:rsidRDefault="008D10D6">
      <w:pPr>
        <w:pStyle w:val="a3"/>
        <w:rPr>
          <w:sz w:val="30"/>
        </w:rPr>
      </w:pPr>
    </w:p>
    <w:p w:rsidR="008D10D6" w:rsidRDefault="008D10D6">
      <w:pPr>
        <w:pStyle w:val="a3"/>
        <w:rPr>
          <w:sz w:val="30"/>
        </w:rPr>
      </w:pPr>
    </w:p>
    <w:p w:rsidR="008D10D6" w:rsidRDefault="008D10D6">
      <w:pPr>
        <w:pStyle w:val="a3"/>
        <w:rPr>
          <w:sz w:val="30"/>
        </w:rPr>
      </w:pPr>
    </w:p>
    <w:p w:rsidR="008D10D6" w:rsidRDefault="00163BC5">
      <w:pPr>
        <w:pStyle w:val="a3"/>
        <w:spacing w:before="222"/>
        <w:ind w:left="5263" w:right="93" w:firstLine="216"/>
      </w:pPr>
      <w:r>
        <w:t>Затверджено на засіданні кафедри</w:t>
      </w:r>
      <w:r>
        <w:rPr>
          <w:spacing w:val="-67"/>
        </w:rPr>
        <w:t xml:space="preserve"> </w:t>
      </w:r>
      <w:r>
        <w:t>Протокол №1</w:t>
      </w:r>
      <w:r>
        <w:t>2 від 25</w:t>
      </w:r>
      <w:r w:rsidRPr="000359DC">
        <w:t xml:space="preserve"> </w:t>
      </w:r>
      <w:r>
        <w:t>червня</w:t>
      </w:r>
      <w:r w:rsidRPr="000359DC">
        <w:t xml:space="preserve"> 20</w:t>
      </w:r>
      <w:r>
        <w:t>21</w:t>
      </w:r>
      <w:r>
        <w:t>р.</w:t>
      </w:r>
    </w:p>
    <w:p w:rsidR="008D10D6" w:rsidRDefault="008D10D6">
      <w:pPr>
        <w:pStyle w:val="a3"/>
        <w:rPr>
          <w:sz w:val="30"/>
        </w:rPr>
      </w:pPr>
    </w:p>
    <w:p w:rsidR="008D10D6" w:rsidRDefault="008D10D6">
      <w:pPr>
        <w:pStyle w:val="a3"/>
        <w:rPr>
          <w:sz w:val="30"/>
        </w:rPr>
      </w:pPr>
    </w:p>
    <w:p w:rsidR="008D10D6" w:rsidRDefault="008D10D6">
      <w:pPr>
        <w:pStyle w:val="a3"/>
        <w:rPr>
          <w:sz w:val="30"/>
        </w:rPr>
      </w:pPr>
    </w:p>
    <w:p w:rsidR="008D10D6" w:rsidRDefault="008D10D6">
      <w:pPr>
        <w:pStyle w:val="a3"/>
        <w:rPr>
          <w:sz w:val="30"/>
        </w:rPr>
      </w:pPr>
    </w:p>
    <w:p w:rsidR="008D10D6" w:rsidRDefault="008D10D6">
      <w:pPr>
        <w:pStyle w:val="a3"/>
        <w:rPr>
          <w:sz w:val="30"/>
        </w:rPr>
      </w:pPr>
    </w:p>
    <w:p w:rsidR="008D10D6" w:rsidRDefault="008D10D6">
      <w:pPr>
        <w:pStyle w:val="a3"/>
        <w:rPr>
          <w:sz w:val="30"/>
        </w:rPr>
      </w:pPr>
    </w:p>
    <w:p w:rsidR="008D10D6" w:rsidRDefault="008D10D6">
      <w:pPr>
        <w:pStyle w:val="a3"/>
        <w:rPr>
          <w:sz w:val="30"/>
        </w:rPr>
      </w:pPr>
    </w:p>
    <w:p w:rsidR="008D10D6" w:rsidRDefault="008D10D6">
      <w:pPr>
        <w:pStyle w:val="a3"/>
        <w:rPr>
          <w:sz w:val="30"/>
        </w:rPr>
      </w:pPr>
    </w:p>
    <w:p w:rsidR="008D10D6" w:rsidRDefault="008D10D6">
      <w:pPr>
        <w:pStyle w:val="a3"/>
        <w:rPr>
          <w:sz w:val="30"/>
        </w:rPr>
      </w:pPr>
    </w:p>
    <w:p w:rsidR="008D10D6" w:rsidRDefault="008D10D6">
      <w:pPr>
        <w:pStyle w:val="a3"/>
        <w:rPr>
          <w:sz w:val="30"/>
        </w:rPr>
      </w:pPr>
    </w:p>
    <w:p w:rsidR="008D10D6" w:rsidRDefault="008D10D6">
      <w:pPr>
        <w:pStyle w:val="a3"/>
        <w:rPr>
          <w:sz w:val="30"/>
        </w:rPr>
      </w:pPr>
    </w:p>
    <w:p w:rsidR="008D10D6" w:rsidRDefault="008D10D6">
      <w:pPr>
        <w:pStyle w:val="a3"/>
        <w:rPr>
          <w:sz w:val="30"/>
        </w:rPr>
      </w:pPr>
    </w:p>
    <w:p w:rsidR="008D10D6" w:rsidRDefault="008D10D6">
      <w:pPr>
        <w:pStyle w:val="a3"/>
        <w:rPr>
          <w:sz w:val="30"/>
        </w:rPr>
      </w:pPr>
    </w:p>
    <w:p w:rsidR="008D10D6" w:rsidRDefault="008D10D6">
      <w:pPr>
        <w:pStyle w:val="a3"/>
        <w:rPr>
          <w:sz w:val="30"/>
        </w:rPr>
      </w:pPr>
    </w:p>
    <w:p w:rsidR="008D10D6" w:rsidRDefault="008D10D6">
      <w:pPr>
        <w:pStyle w:val="a3"/>
        <w:spacing w:before="9"/>
        <w:rPr>
          <w:sz w:val="27"/>
        </w:rPr>
      </w:pPr>
    </w:p>
    <w:p w:rsidR="008D10D6" w:rsidRDefault="00163BC5">
      <w:pPr>
        <w:pStyle w:val="a3"/>
        <w:spacing w:before="1"/>
        <w:ind w:left="1824" w:right="1709"/>
        <w:jc w:val="center"/>
      </w:pPr>
      <w:r>
        <w:t>м.</w:t>
      </w:r>
      <w:r>
        <w:rPr>
          <w:spacing w:val="-4"/>
        </w:rPr>
        <w:t xml:space="preserve"> </w:t>
      </w:r>
      <w:r>
        <w:t>Івано-Франківськ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2021</w:t>
      </w:r>
      <w:bookmarkStart w:id="0" w:name="_GoBack"/>
      <w:bookmarkEnd w:id="0"/>
    </w:p>
    <w:p w:rsidR="008D10D6" w:rsidRDefault="008D10D6">
      <w:pPr>
        <w:jc w:val="center"/>
        <w:sectPr w:rsidR="008D10D6">
          <w:type w:val="continuous"/>
          <w:pgSz w:w="11910" w:h="16840"/>
          <w:pgMar w:top="1040" w:right="740" w:bottom="280" w:left="1480" w:header="720" w:footer="720" w:gutter="0"/>
          <w:cols w:space="720"/>
        </w:sectPr>
      </w:pPr>
    </w:p>
    <w:p w:rsidR="008D10D6" w:rsidRDefault="00163BC5">
      <w:pPr>
        <w:pStyle w:val="1"/>
        <w:spacing w:before="76"/>
      </w:pPr>
      <w:r>
        <w:lastRenderedPageBreak/>
        <w:t>ЗМІСТ</w:t>
      </w:r>
    </w:p>
    <w:p w:rsidR="008D10D6" w:rsidRDefault="008D10D6">
      <w:pPr>
        <w:pStyle w:val="a3"/>
        <w:rPr>
          <w:b/>
          <w:sz w:val="30"/>
        </w:rPr>
      </w:pPr>
    </w:p>
    <w:p w:rsidR="008D10D6" w:rsidRDefault="008D10D6">
      <w:pPr>
        <w:pStyle w:val="a3"/>
        <w:rPr>
          <w:b/>
          <w:sz w:val="30"/>
        </w:rPr>
      </w:pPr>
    </w:p>
    <w:p w:rsidR="008D10D6" w:rsidRDefault="008D10D6">
      <w:pPr>
        <w:pStyle w:val="a3"/>
        <w:spacing w:before="5"/>
        <w:rPr>
          <w:b/>
          <w:sz w:val="23"/>
        </w:rPr>
      </w:pPr>
    </w:p>
    <w:p w:rsidR="008D10D6" w:rsidRDefault="00163BC5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8D10D6" w:rsidRDefault="00163BC5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2"/>
        <w:rPr>
          <w:sz w:val="28"/>
        </w:rPr>
      </w:pPr>
      <w:r>
        <w:rPr>
          <w:sz w:val="28"/>
        </w:rPr>
        <w:t>Анотація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8D10D6" w:rsidRDefault="00163BC5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Мета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8D10D6" w:rsidRDefault="00163BC5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0"/>
        <w:rPr>
          <w:sz w:val="28"/>
        </w:rPr>
      </w:pPr>
      <w:r>
        <w:rPr>
          <w:sz w:val="28"/>
        </w:rPr>
        <w:t>Компетентності</w:t>
      </w:r>
    </w:p>
    <w:p w:rsidR="008D10D6" w:rsidRDefault="00163BC5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Результати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навчання</w:t>
      </w:r>
    </w:p>
    <w:p w:rsidR="008D10D6" w:rsidRDefault="00163BC5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8D10D6" w:rsidRDefault="00163BC5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2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8D10D6" w:rsidRDefault="00163BC5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Політика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8D10D6" w:rsidRDefault="00163BC5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0"/>
        <w:rPr>
          <w:sz w:val="28"/>
        </w:rPr>
      </w:pPr>
      <w:r>
        <w:rPr>
          <w:sz w:val="28"/>
        </w:rPr>
        <w:t>Рекомендована</w:t>
      </w:r>
      <w:r>
        <w:rPr>
          <w:spacing w:val="-7"/>
          <w:sz w:val="28"/>
        </w:rPr>
        <w:t xml:space="preserve"> </w:t>
      </w:r>
      <w:r>
        <w:rPr>
          <w:sz w:val="28"/>
        </w:rPr>
        <w:t>література</w:t>
      </w:r>
    </w:p>
    <w:p w:rsidR="008D10D6" w:rsidRDefault="008D10D6">
      <w:pPr>
        <w:rPr>
          <w:sz w:val="28"/>
        </w:rPr>
        <w:sectPr w:rsidR="008D10D6">
          <w:pgSz w:w="11910" w:h="16840"/>
          <w:pgMar w:top="1360" w:right="740" w:bottom="280" w:left="1480" w:header="720" w:footer="720" w:gutter="0"/>
          <w:cols w:space="720"/>
        </w:sectPr>
      </w:pPr>
    </w:p>
    <w:p w:rsidR="008D10D6" w:rsidRDefault="008D10D6">
      <w:pPr>
        <w:pStyle w:val="a3"/>
        <w:spacing w:before="7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7172"/>
      </w:tblGrid>
      <w:tr w:rsidR="008D10D6">
        <w:trPr>
          <w:trHeight w:val="273"/>
        </w:trPr>
        <w:tc>
          <w:tcPr>
            <w:tcW w:w="93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6" w:rsidRDefault="00163BC5">
            <w:pPr>
              <w:pStyle w:val="TableParagraph"/>
              <w:spacing w:line="253" w:lineRule="exact"/>
              <w:ind w:left="340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8D10D6">
        <w:trPr>
          <w:trHeight w:val="551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6" w:rsidRDefault="00163BC5">
            <w:pPr>
              <w:pStyle w:val="TableParagraph"/>
              <w:spacing w:line="276" w:lineRule="exact"/>
              <w:ind w:right="778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6" w:rsidRDefault="00163BC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Некласична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логіка</w:t>
            </w:r>
          </w:p>
        </w:tc>
      </w:tr>
      <w:tr w:rsidR="008D10D6">
        <w:trPr>
          <w:trHeight w:val="551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6" w:rsidRDefault="00163BC5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Рівень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</w:p>
          <w:p w:rsidR="008D10D6" w:rsidRDefault="00163BC5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освіти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6" w:rsidRDefault="00163BC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Бакалаврат</w:t>
            </w:r>
            <w:proofErr w:type="spellEnd"/>
          </w:p>
        </w:tc>
      </w:tr>
      <w:tr w:rsidR="008D10D6">
        <w:trPr>
          <w:trHeight w:val="551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6" w:rsidRDefault="00163BC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6" w:rsidRDefault="00163BC5">
            <w:pPr>
              <w:pStyle w:val="TableParagraph"/>
              <w:tabs>
                <w:tab w:val="left" w:pos="1110"/>
                <w:tab w:val="left" w:pos="2180"/>
                <w:tab w:val="left" w:pos="3683"/>
                <w:tab w:val="left" w:pos="4401"/>
                <w:tab w:val="left" w:pos="5266"/>
                <w:tab w:val="left" w:pos="6204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Гнатюк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Ярослав</w:t>
            </w:r>
            <w:r>
              <w:rPr>
                <w:sz w:val="24"/>
              </w:rPr>
              <w:tab/>
              <w:t>Степанович,</w:t>
            </w:r>
            <w:r>
              <w:rPr>
                <w:sz w:val="24"/>
              </w:rPr>
              <w:tab/>
              <w:t>доц.,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к.ф.н</w:t>
            </w:r>
            <w:proofErr w:type="spellEnd"/>
            <w:r>
              <w:rPr>
                <w:sz w:val="24"/>
              </w:rPr>
              <w:t>.,</w:t>
            </w:r>
            <w:r>
              <w:rPr>
                <w:sz w:val="24"/>
              </w:rPr>
              <w:tab/>
              <w:t>доцент</w:t>
            </w:r>
            <w:r>
              <w:rPr>
                <w:sz w:val="24"/>
              </w:rPr>
              <w:tab/>
              <w:t>кафедри</w:t>
            </w:r>
          </w:p>
          <w:p w:rsidR="008D10D6" w:rsidRDefault="00163BC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філософії,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релігієзнавства</w:t>
            </w:r>
          </w:p>
        </w:tc>
      </w:tr>
      <w:tr w:rsidR="008D10D6">
        <w:trPr>
          <w:trHeight w:val="830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6" w:rsidRDefault="00163BC5">
            <w:pPr>
              <w:pStyle w:val="TableParagraph"/>
              <w:spacing w:line="276" w:lineRule="exact"/>
              <w:ind w:right="695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6" w:rsidRDefault="00163BC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Гнатюк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Степанович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(0342)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596015</w:t>
            </w:r>
          </w:p>
        </w:tc>
      </w:tr>
      <w:tr w:rsidR="008D10D6">
        <w:trPr>
          <w:trHeight w:val="275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6" w:rsidRDefault="00163BC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6" w:rsidRDefault="00163BC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5">
              <w:r>
                <w:rPr>
                  <w:color w:val="0000FF"/>
                  <w:sz w:val="24"/>
                  <w:u w:val="single" w:color="0000FF"/>
                </w:rPr>
                <w:t>j.s.hnatiuk@gmail.com</w:t>
              </w:r>
            </w:hyperlink>
          </w:p>
        </w:tc>
      </w:tr>
      <w:tr w:rsidR="008D10D6">
        <w:trPr>
          <w:trHeight w:val="552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6" w:rsidRDefault="00163BC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8D10D6" w:rsidRDefault="00163BC5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6" w:rsidRDefault="00163BC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Очний</w:t>
            </w:r>
          </w:p>
        </w:tc>
      </w:tr>
      <w:tr w:rsidR="008D10D6">
        <w:trPr>
          <w:trHeight w:val="551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6" w:rsidRDefault="00163BC5">
            <w:pPr>
              <w:pStyle w:val="TableParagraph"/>
              <w:spacing w:line="276" w:lineRule="exact"/>
              <w:ind w:right="778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6" w:rsidRDefault="00163BC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ЄКТС,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8D10D6">
        <w:trPr>
          <w:trHeight w:val="1103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6" w:rsidRDefault="00163BC5">
            <w:pPr>
              <w:pStyle w:val="TableParagraph"/>
              <w:ind w:right="464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</w:p>
          <w:p w:rsidR="008D10D6" w:rsidRDefault="00163BC5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навчання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6" w:rsidRDefault="00163BC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hyperlink r:id="rId6">
              <w:r>
                <w:rPr>
                  <w:color w:val="365F91"/>
                  <w:sz w:val="24"/>
                  <w:u w:val="single" w:color="365F91"/>
                </w:rPr>
                <w:t>http://www.d-learn.pu.if.ua</w:t>
              </w:r>
            </w:hyperlink>
          </w:p>
        </w:tc>
      </w:tr>
      <w:tr w:rsidR="008D10D6">
        <w:trPr>
          <w:trHeight w:val="1655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6" w:rsidRDefault="00163BC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6" w:rsidRDefault="00163BC5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Консультації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проводяться відповідно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Графіку індивідуальних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занять зі студентами, </w:t>
            </w:r>
            <w:r>
              <w:rPr>
                <w:i/>
                <w:sz w:val="24"/>
              </w:rPr>
              <w:t>розміщеному на інформаційному стенді 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сайті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кафедри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https://kfsr.pnu.edu.ua</w:t>
            </w:r>
          </w:p>
          <w:p w:rsidR="008D10D6" w:rsidRDefault="00163BC5">
            <w:pPr>
              <w:pStyle w:val="TableParagraph"/>
              <w:spacing w:line="270" w:lineRule="atLeas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Також можливі консультації шляхом листування через 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курсових робіт,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науково-дослідних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завдань.</w:t>
            </w:r>
          </w:p>
        </w:tc>
      </w:tr>
      <w:tr w:rsidR="008D10D6">
        <w:trPr>
          <w:trHeight w:val="276"/>
        </w:trPr>
        <w:tc>
          <w:tcPr>
            <w:tcW w:w="9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6" w:rsidRDefault="00163BC5">
            <w:pPr>
              <w:pStyle w:val="TableParagraph"/>
              <w:spacing w:line="256" w:lineRule="exact"/>
              <w:ind w:left="355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8D10D6">
        <w:trPr>
          <w:trHeight w:val="3864"/>
        </w:trPr>
        <w:tc>
          <w:tcPr>
            <w:tcW w:w="9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6" w:rsidRDefault="00163BC5">
            <w:pPr>
              <w:pStyle w:val="TableParagraph"/>
              <w:ind w:firstLine="309"/>
              <w:rPr>
                <w:sz w:val="24"/>
              </w:rPr>
            </w:pPr>
            <w:r>
              <w:rPr>
                <w:sz w:val="24"/>
                <w:u w:val="single"/>
              </w:rPr>
              <w:t>Предметом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теоретичні,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прикладні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логіки.</w:t>
            </w:r>
          </w:p>
          <w:p w:rsidR="008D10D6" w:rsidRDefault="00163BC5">
            <w:pPr>
              <w:pStyle w:val="TableParagraph"/>
              <w:ind w:left="417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складається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таких </w:t>
            </w:r>
            <w:r>
              <w:rPr>
                <w:sz w:val="24"/>
                <w:u w:val="single"/>
              </w:rPr>
              <w:t>змістових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модулів</w:t>
            </w:r>
            <w:r>
              <w:rPr>
                <w:sz w:val="24"/>
              </w:rPr>
              <w:t>:</w:t>
            </w:r>
          </w:p>
          <w:p w:rsidR="008D10D6" w:rsidRDefault="00163BC5">
            <w:pPr>
              <w:pStyle w:val="TableParagraph"/>
              <w:numPr>
                <w:ilvl w:val="0"/>
                <w:numId w:val="2"/>
              </w:numPr>
              <w:tabs>
                <w:tab w:val="left" w:pos="65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Модальні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логіки.</w:t>
            </w:r>
          </w:p>
          <w:p w:rsidR="008D10D6" w:rsidRDefault="00163BC5">
            <w:pPr>
              <w:pStyle w:val="TableParagraph"/>
              <w:numPr>
                <w:ilvl w:val="0"/>
                <w:numId w:val="2"/>
              </w:numPr>
              <w:tabs>
                <w:tab w:val="left" w:pos="65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Прикладні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логіки.</w:t>
            </w:r>
          </w:p>
          <w:p w:rsidR="008D10D6" w:rsidRDefault="00163BC5">
            <w:pPr>
              <w:pStyle w:val="TableParagraph"/>
              <w:numPr>
                <w:ilvl w:val="0"/>
                <w:numId w:val="2"/>
              </w:numPr>
              <w:tabs>
                <w:tab w:val="left" w:pos="658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Практичні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логіки.</w:t>
            </w:r>
          </w:p>
          <w:p w:rsidR="008D10D6" w:rsidRDefault="00163BC5">
            <w:pPr>
              <w:pStyle w:val="TableParagraph"/>
              <w:ind w:right="94" w:firstLine="299"/>
              <w:jc w:val="both"/>
              <w:rPr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Неласична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філософськими дисциплінами. Вона є теоретичною основою для забезпечення набуття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слухачами навчального курсу інтегрованих, поглиблених та системно упорядкованих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щодо особливост</w:t>
            </w:r>
            <w:r>
              <w:rPr>
                <w:sz w:val="24"/>
              </w:rPr>
              <w:t>ей логічного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проблем.</w:t>
            </w:r>
          </w:p>
          <w:p w:rsidR="008D10D6" w:rsidRDefault="00163BC5">
            <w:pPr>
              <w:pStyle w:val="TableParagraph"/>
              <w:ind w:right="97" w:firstLine="359"/>
              <w:jc w:val="both"/>
              <w:rPr>
                <w:sz w:val="24"/>
              </w:rPr>
            </w:pPr>
            <w:r>
              <w:rPr>
                <w:sz w:val="24"/>
              </w:rPr>
              <w:t>Вивчення навчальної дисципліни сприяє формуванню логічної культури мислення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студента, культури використання філософських понять і дефініцій, культури 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логічної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аргументації.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Окреслене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коло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пробле</w:t>
            </w:r>
            <w:r>
              <w:rPr>
                <w:sz w:val="24"/>
              </w:rPr>
              <w:t>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важливим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засвоєння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</w:p>
          <w:p w:rsidR="008D10D6" w:rsidRDefault="00163BC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практичних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навчаються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спеціальністю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«Філософія».</w:t>
            </w:r>
          </w:p>
        </w:tc>
      </w:tr>
      <w:tr w:rsidR="008D10D6">
        <w:trPr>
          <w:trHeight w:val="278"/>
        </w:trPr>
        <w:tc>
          <w:tcPr>
            <w:tcW w:w="9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6" w:rsidRDefault="00163BC5">
            <w:pPr>
              <w:pStyle w:val="TableParagraph"/>
              <w:spacing w:line="258" w:lineRule="exact"/>
              <w:ind w:left="354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 цілі курсу</w:t>
            </w:r>
          </w:p>
        </w:tc>
      </w:tr>
      <w:tr w:rsidR="008D10D6">
        <w:trPr>
          <w:trHeight w:val="2207"/>
        </w:trPr>
        <w:tc>
          <w:tcPr>
            <w:tcW w:w="9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D6" w:rsidRDefault="00163BC5">
            <w:pPr>
              <w:pStyle w:val="TableParagraph"/>
              <w:ind w:right="95" w:firstLine="566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Метою</w:t>
            </w:r>
            <w:r>
              <w:rPr>
                <w:sz w:val="24"/>
              </w:rPr>
              <w:t xml:space="preserve"> вивчення навчальної дисципліни «Некласична </w:t>
            </w:r>
            <w:proofErr w:type="spellStart"/>
            <w:r>
              <w:rPr>
                <w:sz w:val="24"/>
              </w:rPr>
              <w:t>лоогіка</w:t>
            </w:r>
            <w:proofErr w:type="spellEnd"/>
            <w:r>
              <w:rPr>
                <w:sz w:val="24"/>
              </w:rPr>
              <w:t>» ознайомлення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некласичної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гуманітарних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методологічними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 науки.</w:t>
            </w:r>
          </w:p>
          <w:p w:rsidR="008D10D6" w:rsidRDefault="00163BC5">
            <w:pPr>
              <w:pStyle w:val="TableParagraph"/>
              <w:spacing w:line="270" w:lineRule="atLeast"/>
              <w:ind w:right="94" w:firstLine="30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Основними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цілями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«Некласична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оволодіння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знаннями з метою формування і розвитку їх професійної компетенції у сфері філософії,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необхідного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обсягу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знань,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</w:p>
        </w:tc>
      </w:tr>
    </w:tbl>
    <w:p w:rsidR="008D10D6" w:rsidRDefault="008D10D6">
      <w:pPr>
        <w:spacing w:line="270" w:lineRule="atLeast"/>
        <w:jc w:val="both"/>
        <w:rPr>
          <w:sz w:val="24"/>
        </w:rPr>
        <w:sectPr w:rsidR="008D10D6">
          <w:pgSz w:w="11910" w:h="16840"/>
          <w:pgMar w:top="158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416"/>
        <w:gridCol w:w="927"/>
        <w:gridCol w:w="1664"/>
        <w:gridCol w:w="1402"/>
        <w:gridCol w:w="156"/>
        <w:gridCol w:w="905"/>
        <w:gridCol w:w="1298"/>
      </w:tblGrid>
      <w:tr w:rsidR="008D10D6">
        <w:trPr>
          <w:trHeight w:val="277"/>
        </w:trPr>
        <w:tc>
          <w:tcPr>
            <w:tcW w:w="9349" w:type="dxa"/>
            <w:gridSpan w:val="8"/>
          </w:tcPr>
          <w:p w:rsidR="008D10D6" w:rsidRDefault="00163B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ознайомлення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засобами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філософських міркувань 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аргументацій.</w:t>
            </w:r>
          </w:p>
        </w:tc>
      </w:tr>
      <w:tr w:rsidR="008D10D6">
        <w:trPr>
          <w:trHeight w:val="275"/>
        </w:trPr>
        <w:tc>
          <w:tcPr>
            <w:tcW w:w="9349" w:type="dxa"/>
            <w:gridSpan w:val="8"/>
          </w:tcPr>
          <w:p w:rsidR="008D10D6" w:rsidRDefault="00163BC5">
            <w:pPr>
              <w:pStyle w:val="TableParagraph"/>
              <w:spacing w:line="256" w:lineRule="exact"/>
              <w:ind w:left="368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</w:p>
        </w:tc>
      </w:tr>
      <w:tr w:rsidR="008D10D6">
        <w:trPr>
          <w:trHeight w:val="275"/>
        </w:trPr>
        <w:tc>
          <w:tcPr>
            <w:tcW w:w="9349" w:type="dxa"/>
            <w:gridSpan w:val="8"/>
          </w:tcPr>
          <w:p w:rsidR="008D10D6" w:rsidRDefault="00163BC5">
            <w:pPr>
              <w:pStyle w:val="TableParagraph"/>
              <w:spacing w:line="256" w:lineRule="exact"/>
              <w:ind w:left="285"/>
              <w:rPr>
                <w:sz w:val="24"/>
              </w:rPr>
            </w:pPr>
            <w:r>
              <w:rPr>
                <w:sz w:val="24"/>
              </w:rPr>
              <w:t>Вміти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логічний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гуманітарного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засобами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некласичної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логіки.</w:t>
            </w:r>
          </w:p>
        </w:tc>
      </w:tr>
      <w:tr w:rsidR="008D10D6">
        <w:trPr>
          <w:trHeight w:val="275"/>
        </w:trPr>
        <w:tc>
          <w:tcPr>
            <w:tcW w:w="9349" w:type="dxa"/>
            <w:gridSpan w:val="8"/>
          </w:tcPr>
          <w:p w:rsidR="008D10D6" w:rsidRDefault="00163BC5">
            <w:pPr>
              <w:pStyle w:val="TableParagraph"/>
              <w:spacing w:line="256" w:lineRule="exact"/>
              <w:ind w:left="3384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8D10D6">
        <w:trPr>
          <w:trHeight w:val="5018"/>
        </w:trPr>
        <w:tc>
          <w:tcPr>
            <w:tcW w:w="9349" w:type="dxa"/>
            <w:gridSpan w:val="8"/>
          </w:tcPr>
          <w:p w:rsidR="008D10D6" w:rsidRDefault="00163BC5">
            <w:pPr>
              <w:pStyle w:val="TableParagraph"/>
              <w:ind w:left="417" w:right="2828"/>
              <w:rPr>
                <w:sz w:val="24"/>
              </w:rPr>
            </w:pPr>
            <w:r>
              <w:rPr>
                <w:sz w:val="24"/>
              </w:rPr>
              <w:t>Відповідно до вимог освітньої програми студенти повинні: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знати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:</w:t>
            </w:r>
          </w:p>
          <w:p w:rsidR="008D10D6" w:rsidRDefault="00163BC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74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теоретичні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модальних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логік;</w:t>
            </w:r>
          </w:p>
          <w:p w:rsidR="008D10D6" w:rsidRDefault="00163BC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left="827" w:hanging="361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методи </w:t>
            </w:r>
            <w:proofErr w:type="spellStart"/>
            <w:r>
              <w:rPr>
                <w:sz w:val="24"/>
              </w:rPr>
              <w:t>алетичної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логіки;</w:t>
            </w:r>
          </w:p>
          <w:p w:rsidR="008D10D6" w:rsidRDefault="00163BC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left="827" w:hanging="361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темпоральної логіки;</w:t>
            </w:r>
          </w:p>
          <w:p w:rsidR="008D10D6" w:rsidRDefault="00163BC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20"/>
              <w:ind w:left="827" w:hanging="361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епістемічної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логіки;</w:t>
            </w:r>
          </w:p>
          <w:p w:rsidR="008D10D6" w:rsidRDefault="00163BC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21"/>
              <w:ind w:left="827" w:hanging="361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деонтичної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логіки;</w:t>
            </w:r>
          </w:p>
          <w:p w:rsidR="008D10D6" w:rsidRDefault="00163BC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34" w:line="275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логіки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науки;</w:t>
            </w:r>
          </w:p>
          <w:p w:rsidR="008D10D6" w:rsidRDefault="00163BC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74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логіки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тексту;</w:t>
            </w:r>
          </w:p>
          <w:p w:rsidR="008D10D6" w:rsidRDefault="00163BC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75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логіки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дискурсу;</w:t>
            </w:r>
          </w:p>
          <w:p w:rsidR="008D10D6" w:rsidRDefault="00163BC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75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логіки дії;</w:t>
            </w:r>
          </w:p>
          <w:p w:rsidR="008D10D6" w:rsidRDefault="00163BC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75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логіки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взаємодії;</w:t>
            </w:r>
          </w:p>
          <w:p w:rsidR="008D10D6" w:rsidRDefault="00163BC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1" w:line="228" w:lineRule="auto"/>
              <w:ind w:right="5821" w:firstLine="0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логіки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конфлікту;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вміти :</w:t>
            </w:r>
          </w:p>
          <w:p w:rsidR="008D10D6" w:rsidRDefault="00163BC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6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логік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практиці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філософського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мислення;</w:t>
            </w:r>
          </w:p>
          <w:p w:rsidR="008D10D6" w:rsidRDefault="00163BC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69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використовувати 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аналітичних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аналізі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текстів;</w:t>
            </w:r>
          </w:p>
          <w:p w:rsidR="008D10D6" w:rsidRDefault="00163BC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7"/>
              <w:ind w:left="827" w:hanging="361"/>
              <w:rPr>
                <w:sz w:val="24"/>
              </w:rPr>
            </w:pPr>
            <w:r>
              <w:rPr>
                <w:sz w:val="24"/>
              </w:rPr>
              <w:t>послуговуватися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синтаксичними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облем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науки;</w:t>
            </w:r>
          </w:p>
          <w:p w:rsidR="008D10D6" w:rsidRDefault="00163BC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67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застосовувати логіку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взаємодії.</w:t>
            </w:r>
          </w:p>
        </w:tc>
      </w:tr>
      <w:tr w:rsidR="008D10D6">
        <w:trPr>
          <w:trHeight w:val="275"/>
        </w:trPr>
        <w:tc>
          <w:tcPr>
            <w:tcW w:w="9349" w:type="dxa"/>
            <w:gridSpan w:val="8"/>
          </w:tcPr>
          <w:p w:rsidR="008D10D6" w:rsidRDefault="00163BC5">
            <w:pPr>
              <w:pStyle w:val="TableParagraph"/>
              <w:spacing w:line="256" w:lineRule="exact"/>
              <w:ind w:left="300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8D10D6">
        <w:trPr>
          <w:trHeight w:val="275"/>
        </w:trPr>
        <w:tc>
          <w:tcPr>
            <w:tcW w:w="9349" w:type="dxa"/>
            <w:gridSpan w:val="8"/>
          </w:tcPr>
          <w:p w:rsidR="008D10D6" w:rsidRDefault="00163BC5">
            <w:pPr>
              <w:pStyle w:val="TableParagraph"/>
              <w:spacing w:line="256" w:lineRule="exact"/>
              <w:ind w:left="3844" w:right="3840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8D10D6">
        <w:trPr>
          <w:trHeight w:val="278"/>
        </w:trPr>
        <w:tc>
          <w:tcPr>
            <w:tcW w:w="2997" w:type="dxa"/>
            <w:gridSpan w:val="2"/>
          </w:tcPr>
          <w:p w:rsidR="008D10D6" w:rsidRDefault="00163BC5">
            <w:pPr>
              <w:pStyle w:val="TableParagraph"/>
              <w:spacing w:line="258" w:lineRule="exact"/>
              <w:ind w:left="88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6352" w:type="dxa"/>
            <w:gridSpan w:val="6"/>
          </w:tcPr>
          <w:p w:rsidR="008D10D6" w:rsidRDefault="00163BC5">
            <w:pPr>
              <w:pStyle w:val="TableParagraph"/>
              <w:spacing w:line="258" w:lineRule="exact"/>
              <w:ind w:left="1906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8D10D6">
        <w:trPr>
          <w:trHeight w:val="275"/>
        </w:trPr>
        <w:tc>
          <w:tcPr>
            <w:tcW w:w="2997" w:type="dxa"/>
            <w:gridSpan w:val="2"/>
          </w:tcPr>
          <w:p w:rsidR="008D10D6" w:rsidRDefault="00163BC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6352" w:type="dxa"/>
            <w:gridSpan w:val="6"/>
          </w:tcPr>
          <w:p w:rsidR="008D10D6" w:rsidRDefault="00163BC5">
            <w:pPr>
              <w:pStyle w:val="TableParagraph"/>
              <w:spacing w:line="256" w:lineRule="exact"/>
              <w:ind w:left="3031" w:right="303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D10D6">
        <w:trPr>
          <w:trHeight w:val="552"/>
        </w:trPr>
        <w:tc>
          <w:tcPr>
            <w:tcW w:w="2997" w:type="dxa"/>
            <w:gridSpan w:val="2"/>
          </w:tcPr>
          <w:p w:rsidR="008D10D6" w:rsidRDefault="00163BC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8D10D6" w:rsidRDefault="00163BC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6352" w:type="dxa"/>
            <w:gridSpan w:val="6"/>
          </w:tcPr>
          <w:p w:rsidR="008D10D6" w:rsidRDefault="00163BC5">
            <w:pPr>
              <w:pStyle w:val="TableParagraph"/>
              <w:spacing w:line="262" w:lineRule="exact"/>
              <w:ind w:left="3031" w:right="303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8D10D6">
        <w:trPr>
          <w:trHeight w:val="275"/>
        </w:trPr>
        <w:tc>
          <w:tcPr>
            <w:tcW w:w="2997" w:type="dxa"/>
            <w:gridSpan w:val="2"/>
          </w:tcPr>
          <w:p w:rsidR="008D10D6" w:rsidRDefault="00163BC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6352" w:type="dxa"/>
            <w:gridSpan w:val="6"/>
          </w:tcPr>
          <w:p w:rsidR="008D10D6" w:rsidRDefault="00163BC5">
            <w:pPr>
              <w:pStyle w:val="TableParagraph"/>
              <w:spacing w:line="256" w:lineRule="exact"/>
              <w:ind w:left="3031" w:right="303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8D10D6">
        <w:trPr>
          <w:trHeight w:val="275"/>
        </w:trPr>
        <w:tc>
          <w:tcPr>
            <w:tcW w:w="9349" w:type="dxa"/>
            <w:gridSpan w:val="8"/>
          </w:tcPr>
          <w:p w:rsidR="008D10D6" w:rsidRDefault="00163BC5">
            <w:pPr>
              <w:pStyle w:val="TableParagraph"/>
              <w:spacing w:line="256" w:lineRule="exact"/>
              <w:ind w:left="3847" w:right="3840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8D10D6">
        <w:trPr>
          <w:trHeight w:val="827"/>
        </w:trPr>
        <w:tc>
          <w:tcPr>
            <w:tcW w:w="2581" w:type="dxa"/>
          </w:tcPr>
          <w:p w:rsidR="008D10D6" w:rsidRDefault="008D10D6">
            <w:pPr>
              <w:pStyle w:val="TableParagraph"/>
              <w:spacing w:before="9"/>
              <w:ind w:left="0"/>
            </w:pPr>
          </w:p>
          <w:p w:rsidR="008D10D6" w:rsidRDefault="00163BC5">
            <w:pPr>
              <w:pStyle w:val="TableParagraph"/>
              <w:ind w:left="0" w:right="772"/>
              <w:jc w:val="right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007" w:type="dxa"/>
            <w:gridSpan w:val="3"/>
          </w:tcPr>
          <w:p w:rsidR="008D10D6" w:rsidRDefault="008D10D6">
            <w:pPr>
              <w:pStyle w:val="TableParagraph"/>
              <w:spacing w:before="9"/>
              <w:ind w:left="0"/>
            </w:pPr>
          </w:p>
          <w:p w:rsidR="008D10D6" w:rsidRDefault="00163BC5">
            <w:pPr>
              <w:pStyle w:val="TableParagraph"/>
              <w:ind w:left="858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1402" w:type="dxa"/>
          </w:tcPr>
          <w:p w:rsidR="008D10D6" w:rsidRDefault="00163BC5">
            <w:pPr>
              <w:pStyle w:val="TableParagraph"/>
              <w:ind w:left="512" w:right="34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(рік</w:t>
            </w:r>
          </w:p>
          <w:p w:rsidR="008D10D6" w:rsidRDefault="00163BC5">
            <w:pPr>
              <w:pStyle w:val="TableParagraph"/>
              <w:spacing w:line="269" w:lineRule="exact"/>
              <w:ind w:left="245" w:right="83"/>
              <w:jc w:val="center"/>
              <w:rPr>
                <w:sz w:val="24"/>
              </w:rPr>
            </w:pPr>
            <w:r>
              <w:rPr>
                <w:sz w:val="24"/>
              </w:rPr>
              <w:t>навчання)</w:t>
            </w:r>
          </w:p>
        </w:tc>
        <w:tc>
          <w:tcPr>
            <w:tcW w:w="2359" w:type="dxa"/>
            <w:gridSpan w:val="3"/>
          </w:tcPr>
          <w:p w:rsidR="008D10D6" w:rsidRDefault="00163BC5">
            <w:pPr>
              <w:pStyle w:val="TableParagraph"/>
              <w:ind w:left="679" w:right="307" w:hanging="188"/>
              <w:rPr>
                <w:sz w:val="24"/>
              </w:rPr>
            </w:pPr>
            <w:r>
              <w:rPr>
                <w:sz w:val="24"/>
              </w:rPr>
              <w:t>Нормативний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вибірковий</w:t>
            </w:r>
          </w:p>
        </w:tc>
      </w:tr>
      <w:tr w:rsidR="008D10D6">
        <w:trPr>
          <w:trHeight w:val="275"/>
        </w:trPr>
        <w:tc>
          <w:tcPr>
            <w:tcW w:w="2581" w:type="dxa"/>
          </w:tcPr>
          <w:p w:rsidR="008D10D6" w:rsidRDefault="00163BC5">
            <w:pPr>
              <w:pStyle w:val="TableParagraph"/>
              <w:spacing w:line="256" w:lineRule="exact"/>
              <w:ind w:left="1104" w:right="1097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007" w:type="dxa"/>
            <w:gridSpan w:val="3"/>
          </w:tcPr>
          <w:p w:rsidR="008D10D6" w:rsidRDefault="00163BC5">
            <w:pPr>
              <w:pStyle w:val="TableParagraph"/>
              <w:spacing w:line="256" w:lineRule="exact"/>
              <w:ind w:left="760"/>
              <w:rPr>
                <w:sz w:val="24"/>
              </w:rPr>
            </w:pPr>
            <w:r>
              <w:rPr>
                <w:sz w:val="24"/>
              </w:rPr>
              <w:t>033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402" w:type="dxa"/>
          </w:tcPr>
          <w:p w:rsidR="008D10D6" w:rsidRDefault="00163BC5">
            <w:pPr>
              <w:pStyle w:val="TableParagraph"/>
              <w:spacing w:line="256" w:lineRule="exact"/>
              <w:ind w:left="360" w:right="359"/>
              <w:jc w:val="center"/>
              <w:rPr>
                <w:sz w:val="24"/>
              </w:rPr>
            </w:pPr>
            <w:r>
              <w:rPr>
                <w:sz w:val="24"/>
              </w:rPr>
              <w:t>2-й</w:t>
            </w:r>
          </w:p>
        </w:tc>
        <w:tc>
          <w:tcPr>
            <w:tcW w:w="2359" w:type="dxa"/>
            <w:gridSpan w:val="3"/>
          </w:tcPr>
          <w:p w:rsidR="008D10D6" w:rsidRDefault="00163BC5">
            <w:pPr>
              <w:pStyle w:val="TableParagraph"/>
              <w:spacing w:line="256" w:lineRule="exact"/>
              <w:ind w:left="496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8D10D6">
        <w:trPr>
          <w:trHeight w:val="277"/>
        </w:trPr>
        <w:tc>
          <w:tcPr>
            <w:tcW w:w="9349" w:type="dxa"/>
            <w:gridSpan w:val="8"/>
          </w:tcPr>
          <w:p w:rsidR="008D10D6" w:rsidRDefault="00163BC5">
            <w:pPr>
              <w:pStyle w:val="TableParagraph"/>
              <w:spacing w:line="258" w:lineRule="exact"/>
              <w:ind w:left="3847" w:right="3840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8D10D6">
        <w:trPr>
          <w:trHeight w:val="551"/>
        </w:trPr>
        <w:tc>
          <w:tcPr>
            <w:tcW w:w="2581" w:type="dxa"/>
          </w:tcPr>
          <w:p w:rsidR="008D10D6" w:rsidRDefault="00163BC5">
            <w:pPr>
              <w:pStyle w:val="TableParagraph"/>
              <w:spacing w:line="262" w:lineRule="exact"/>
              <w:ind w:left="0" w:right="725"/>
              <w:jc w:val="right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343" w:type="dxa"/>
            <w:gridSpan w:val="2"/>
          </w:tcPr>
          <w:p w:rsidR="008D10D6" w:rsidRDefault="00163BC5">
            <w:pPr>
              <w:pStyle w:val="TableParagraph"/>
              <w:spacing w:line="262" w:lineRule="exact"/>
              <w:ind w:left="325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8D10D6" w:rsidRDefault="00163BC5">
            <w:pPr>
              <w:pStyle w:val="TableParagraph"/>
              <w:spacing w:line="269" w:lineRule="exact"/>
              <w:ind w:left="287"/>
              <w:rPr>
                <w:sz w:val="24"/>
              </w:rPr>
            </w:pPr>
            <w:r>
              <w:rPr>
                <w:sz w:val="24"/>
              </w:rPr>
              <w:t>заняття</w:t>
            </w:r>
          </w:p>
        </w:tc>
        <w:tc>
          <w:tcPr>
            <w:tcW w:w="1664" w:type="dxa"/>
          </w:tcPr>
          <w:p w:rsidR="008D10D6" w:rsidRDefault="00163BC5">
            <w:pPr>
              <w:pStyle w:val="TableParagraph"/>
              <w:spacing w:line="262" w:lineRule="exact"/>
              <w:ind w:left="269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558" w:type="dxa"/>
            <w:gridSpan w:val="2"/>
          </w:tcPr>
          <w:p w:rsidR="008D10D6" w:rsidRDefault="00163BC5">
            <w:pPr>
              <w:pStyle w:val="TableParagraph"/>
              <w:spacing w:line="262" w:lineRule="exact"/>
              <w:ind w:left="256" w:right="256"/>
              <w:jc w:val="center"/>
              <w:rPr>
                <w:sz w:val="24"/>
              </w:rPr>
            </w:pPr>
            <w:r>
              <w:rPr>
                <w:sz w:val="24"/>
              </w:rPr>
              <w:t>Завдання,</w:t>
            </w:r>
          </w:p>
          <w:p w:rsidR="008D10D6" w:rsidRDefault="00163BC5">
            <w:pPr>
              <w:pStyle w:val="TableParagraph"/>
              <w:spacing w:line="269" w:lineRule="exact"/>
              <w:ind w:left="256" w:right="255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05" w:type="dxa"/>
          </w:tcPr>
          <w:p w:rsidR="008D10D6" w:rsidRDefault="00163BC5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Вага</w:t>
            </w:r>
          </w:p>
          <w:p w:rsidR="008D10D6" w:rsidRDefault="00163BC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оцінки</w:t>
            </w:r>
          </w:p>
        </w:tc>
        <w:tc>
          <w:tcPr>
            <w:tcW w:w="1298" w:type="dxa"/>
          </w:tcPr>
          <w:p w:rsidR="008D10D6" w:rsidRDefault="00163BC5">
            <w:pPr>
              <w:pStyle w:val="TableParagraph"/>
              <w:spacing w:line="262" w:lineRule="exact"/>
              <w:ind w:left="82" w:right="81"/>
              <w:jc w:val="center"/>
              <w:rPr>
                <w:sz w:val="24"/>
              </w:rPr>
            </w:pPr>
            <w:r>
              <w:rPr>
                <w:sz w:val="24"/>
              </w:rPr>
              <w:t>Термін</w:t>
            </w:r>
          </w:p>
          <w:p w:rsidR="008D10D6" w:rsidRDefault="00163BC5">
            <w:pPr>
              <w:pStyle w:val="TableParagraph"/>
              <w:spacing w:line="269" w:lineRule="exact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виконання</w:t>
            </w:r>
          </w:p>
        </w:tc>
      </w:tr>
      <w:tr w:rsidR="008D10D6">
        <w:trPr>
          <w:trHeight w:val="3864"/>
        </w:trPr>
        <w:tc>
          <w:tcPr>
            <w:tcW w:w="2581" w:type="dxa"/>
          </w:tcPr>
          <w:p w:rsidR="008D10D6" w:rsidRDefault="00163BC5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Тема 1.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модальних логік.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Тема 2. </w:t>
            </w:r>
            <w:proofErr w:type="spellStart"/>
            <w:r>
              <w:rPr>
                <w:sz w:val="24"/>
              </w:rPr>
              <w:t>Алетична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логіка.</w:t>
            </w:r>
          </w:p>
          <w:p w:rsidR="008D10D6" w:rsidRDefault="00163BC5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Тема 3. Темпоральна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логіка.</w:t>
            </w:r>
          </w:p>
          <w:p w:rsidR="008D10D6" w:rsidRDefault="00163BC5">
            <w:pPr>
              <w:pStyle w:val="TableParagraph"/>
              <w:ind w:right="41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Епістемічна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логіка.</w:t>
            </w:r>
          </w:p>
          <w:p w:rsidR="008D10D6" w:rsidRDefault="00163BC5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 xml:space="preserve">Тема 5. </w:t>
            </w:r>
            <w:proofErr w:type="spellStart"/>
            <w:r>
              <w:rPr>
                <w:sz w:val="24"/>
              </w:rPr>
              <w:t>Деонтична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логіка.</w:t>
            </w:r>
          </w:p>
          <w:p w:rsidR="008D10D6" w:rsidRDefault="00163BC5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Тема 6. Логіка науки.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Логіка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8D10D6" w:rsidRDefault="00163BC5">
            <w:pPr>
              <w:pStyle w:val="TableParagraph"/>
              <w:spacing w:line="270" w:lineRule="atLeast"/>
              <w:ind w:right="97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Логіка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дискурсу.</w:t>
            </w:r>
          </w:p>
        </w:tc>
        <w:tc>
          <w:tcPr>
            <w:tcW w:w="1343" w:type="dxa"/>
            <w:gridSpan w:val="2"/>
          </w:tcPr>
          <w:p w:rsidR="008D10D6" w:rsidRDefault="00163BC5">
            <w:pPr>
              <w:pStyle w:val="TableParagraph"/>
              <w:ind w:left="104" w:right="82"/>
              <w:rPr>
                <w:sz w:val="24"/>
              </w:rPr>
            </w:pPr>
            <w:r>
              <w:rPr>
                <w:sz w:val="24"/>
              </w:rPr>
              <w:t>Лекції,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</w:p>
        </w:tc>
        <w:tc>
          <w:tcPr>
            <w:tcW w:w="1664" w:type="dxa"/>
          </w:tcPr>
          <w:p w:rsidR="008D10D6" w:rsidRDefault="00163BC5">
            <w:pPr>
              <w:pStyle w:val="TableParagraph"/>
              <w:ind w:left="105" w:right="211"/>
              <w:rPr>
                <w:sz w:val="24"/>
              </w:rPr>
            </w:pPr>
            <w:r>
              <w:rPr>
                <w:sz w:val="24"/>
              </w:rPr>
              <w:t>Гнатюк Я.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Некласична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логіка / Я.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Гнатюк.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Івано-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Франківськ: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  <w:p w:rsidR="008D10D6" w:rsidRDefault="008D10D6">
            <w:pPr>
              <w:pStyle w:val="TableParagraph"/>
              <w:spacing w:before="9"/>
              <w:ind w:left="0"/>
            </w:pPr>
          </w:p>
          <w:p w:rsidR="008D10D6" w:rsidRDefault="00163BC5">
            <w:pPr>
              <w:pStyle w:val="TableParagraph"/>
              <w:spacing w:before="1"/>
              <w:ind w:left="105" w:right="360"/>
              <w:rPr>
                <w:sz w:val="24"/>
              </w:rPr>
            </w:pPr>
            <w:proofErr w:type="spellStart"/>
            <w:r>
              <w:rPr>
                <w:sz w:val="24"/>
              </w:rPr>
              <w:t>Корпало</w:t>
            </w:r>
            <w:proofErr w:type="spellEnd"/>
            <w:r>
              <w:rPr>
                <w:sz w:val="24"/>
              </w:rPr>
              <w:t xml:space="preserve"> 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  <w:p w:rsidR="008D10D6" w:rsidRDefault="00163BC5">
            <w:pPr>
              <w:pStyle w:val="TableParagraph"/>
              <w:spacing w:line="270" w:lineRule="atLeast"/>
              <w:ind w:left="105" w:right="325"/>
              <w:rPr>
                <w:sz w:val="24"/>
              </w:rPr>
            </w:pPr>
            <w:r>
              <w:rPr>
                <w:spacing w:val="-1"/>
                <w:sz w:val="24"/>
              </w:rPr>
              <w:t>Некласична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логіка: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Методичні</w:t>
            </w:r>
          </w:p>
        </w:tc>
        <w:tc>
          <w:tcPr>
            <w:tcW w:w="1558" w:type="dxa"/>
            <w:gridSpan w:val="2"/>
          </w:tcPr>
          <w:p w:rsidR="008D10D6" w:rsidRDefault="00163BC5">
            <w:pPr>
              <w:pStyle w:val="TableParagraph"/>
              <w:ind w:left="103" w:right="277"/>
              <w:rPr>
                <w:sz w:val="24"/>
              </w:rPr>
            </w:pPr>
            <w:r>
              <w:rPr>
                <w:sz w:val="24"/>
              </w:rPr>
              <w:t>Відповідно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</w:p>
        </w:tc>
        <w:tc>
          <w:tcPr>
            <w:tcW w:w="905" w:type="dxa"/>
          </w:tcPr>
          <w:p w:rsidR="008D10D6" w:rsidRDefault="008D10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8" w:type="dxa"/>
          </w:tcPr>
          <w:p w:rsidR="008D10D6" w:rsidRDefault="008D10D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D10D6" w:rsidRDefault="008D10D6">
      <w:pPr>
        <w:rPr>
          <w:sz w:val="24"/>
        </w:rPr>
        <w:sectPr w:rsidR="008D10D6">
          <w:pgSz w:w="11910" w:h="16840"/>
          <w:pgMar w:top="112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1342"/>
        <w:gridCol w:w="1664"/>
        <w:gridCol w:w="1558"/>
        <w:gridCol w:w="906"/>
        <w:gridCol w:w="1299"/>
      </w:tblGrid>
      <w:tr w:rsidR="008D10D6">
        <w:trPr>
          <w:trHeight w:val="1934"/>
        </w:trPr>
        <w:tc>
          <w:tcPr>
            <w:tcW w:w="2581" w:type="dxa"/>
          </w:tcPr>
          <w:p w:rsidR="008D10D6" w:rsidRDefault="00163BC5">
            <w:pPr>
              <w:pStyle w:val="TableParagraph"/>
              <w:ind w:right="586"/>
              <w:rPr>
                <w:sz w:val="24"/>
              </w:rPr>
            </w:pPr>
            <w:r>
              <w:rPr>
                <w:sz w:val="24"/>
              </w:rPr>
              <w:lastRenderedPageBreak/>
              <w:t>Тема 9. Логіка дії.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 10. Логіка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дії.</w:t>
            </w:r>
          </w:p>
          <w:p w:rsidR="008D10D6" w:rsidRDefault="00163B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Логіка</w:t>
            </w:r>
          </w:p>
          <w:p w:rsidR="008D10D6" w:rsidRDefault="00163BC5">
            <w:pPr>
              <w:pStyle w:val="TableParagraph"/>
              <w:spacing w:line="270" w:lineRule="atLeast"/>
              <w:ind w:right="306"/>
              <w:rPr>
                <w:sz w:val="24"/>
              </w:rPr>
            </w:pPr>
            <w:r>
              <w:rPr>
                <w:sz w:val="24"/>
              </w:rPr>
              <w:t>соціальної взаємодії.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12. Логіка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конфлікту.</w:t>
            </w:r>
          </w:p>
        </w:tc>
        <w:tc>
          <w:tcPr>
            <w:tcW w:w="1342" w:type="dxa"/>
          </w:tcPr>
          <w:p w:rsidR="008D10D6" w:rsidRDefault="008D10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4" w:type="dxa"/>
          </w:tcPr>
          <w:p w:rsidR="008D10D6" w:rsidRDefault="00163BC5">
            <w:pPr>
              <w:pStyle w:val="TableParagraph"/>
              <w:ind w:left="106" w:right="172"/>
              <w:rPr>
                <w:sz w:val="24"/>
              </w:rPr>
            </w:pPr>
            <w:r>
              <w:rPr>
                <w:sz w:val="24"/>
              </w:rPr>
              <w:t>рекомендації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плани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занять.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хвиля,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  <w:tc>
          <w:tcPr>
            <w:tcW w:w="1558" w:type="dxa"/>
          </w:tcPr>
          <w:p w:rsidR="008D10D6" w:rsidRDefault="008D10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6" w:type="dxa"/>
          </w:tcPr>
          <w:p w:rsidR="008D10D6" w:rsidRDefault="008D10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9" w:type="dxa"/>
          </w:tcPr>
          <w:p w:rsidR="008D10D6" w:rsidRDefault="008D10D6">
            <w:pPr>
              <w:pStyle w:val="TableParagraph"/>
              <w:ind w:left="0"/>
              <w:rPr>
                <w:sz w:val="24"/>
              </w:rPr>
            </w:pPr>
          </w:p>
        </w:tc>
      </w:tr>
      <w:tr w:rsidR="008D10D6">
        <w:trPr>
          <w:trHeight w:val="275"/>
        </w:trPr>
        <w:tc>
          <w:tcPr>
            <w:tcW w:w="9350" w:type="dxa"/>
            <w:gridSpan w:val="6"/>
          </w:tcPr>
          <w:p w:rsidR="008D10D6" w:rsidRDefault="00163BC5">
            <w:pPr>
              <w:pStyle w:val="TableParagraph"/>
              <w:spacing w:line="256" w:lineRule="exact"/>
              <w:ind w:left="306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8D10D6">
        <w:trPr>
          <w:trHeight w:val="7176"/>
        </w:trPr>
        <w:tc>
          <w:tcPr>
            <w:tcW w:w="3923" w:type="dxa"/>
            <w:gridSpan w:val="2"/>
          </w:tcPr>
          <w:p w:rsidR="008D10D6" w:rsidRDefault="00163BC5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5427" w:type="dxa"/>
            <w:gridSpan w:val="4"/>
          </w:tcPr>
          <w:p w:rsidR="008D10D6" w:rsidRDefault="00163BC5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аудиторно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(вересень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грудень): 1) присутність на лекційному занятті –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бал; 2) усні відповіді на семінарських заняттях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візуалізованих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(чотири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із дев’ять семінарських занять); 3) дві письмові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 3 бали за кожну окремо. 4)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самостійною роботою – здійснюється у 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комп’ютерного тестування у поза аудиторний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 наперед визначених робочою програмою 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– іспит (екзамен)</w:t>
            </w:r>
            <w:r>
              <w:rPr>
                <w:sz w:val="24"/>
              </w:rPr>
              <w:t>: 1) теоретичний тур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іспит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екзаменаційному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білеті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питання, які максимально оцінюються – 50 балів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 1-10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 тем 11-13</w:t>
            </w:r>
          </w:p>
          <w:p w:rsidR="008D10D6" w:rsidRDefault="00163BC5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12 балів).</w:t>
            </w:r>
          </w:p>
          <w:p w:rsidR="008D10D6" w:rsidRDefault="00163BC5">
            <w:pPr>
              <w:pStyle w:val="TableParagraph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За бажанням студента можна пройти підсумковий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(екзамен)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комп’ютерних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технологій).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тесті</w:t>
            </w:r>
          </w:p>
          <w:p w:rsidR="008D10D6" w:rsidRDefault="00163BC5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оцінюється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бал.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проходження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D10D6" w:rsidRDefault="00163BC5">
            <w:pPr>
              <w:pStyle w:val="TableParagraph"/>
              <w:spacing w:line="270" w:lineRule="atLeast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хвилин.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Загальна кількість – 50 балів. Сумарна кількість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балів.</w:t>
            </w:r>
          </w:p>
        </w:tc>
      </w:tr>
      <w:tr w:rsidR="008D10D6">
        <w:trPr>
          <w:trHeight w:val="2208"/>
        </w:trPr>
        <w:tc>
          <w:tcPr>
            <w:tcW w:w="3923" w:type="dxa"/>
            <w:gridSpan w:val="2"/>
          </w:tcPr>
          <w:p w:rsidR="008D10D6" w:rsidRDefault="00163BC5">
            <w:pPr>
              <w:pStyle w:val="TableParagraph"/>
              <w:spacing w:line="262" w:lineRule="exact"/>
              <w:ind w:left="474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5427" w:type="dxa"/>
            <w:gridSpan w:val="4"/>
          </w:tcPr>
          <w:p w:rsidR="008D10D6" w:rsidRDefault="00163BC5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Дві письмові роботи: Робота 1 – охоплює матеріал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 тем 6-8. Кількість запитань: 4. Запитання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відкритого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варіантів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відповідей).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8D10D6" w:rsidRDefault="00163BC5">
            <w:pPr>
              <w:pStyle w:val="TableParagraph"/>
              <w:spacing w:line="26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виконання: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межах семінарського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заняття)</w:t>
            </w:r>
          </w:p>
        </w:tc>
      </w:tr>
      <w:tr w:rsidR="008D10D6">
        <w:trPr>
          <w:trHeight w:val="2759"/>
        </w:trPr>
        <w:tc>
          <w:tcPr>
            <w:tcW w:w="3923" w:type="dxa"/>
            <w:gridSpan w:val="2"/>
          </w:tcPr>
          <w:p w:rsidR="008D10D6" w:rsidRDefault="00163BC5">
            <w:pPr>
              <w:pStyle w:val="TableParagraph"/>
              <w:spacing w:line="262" w:lineRule="exact"/>
              <w:ind w:left="930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5427" w:type="dxa"/>
            <w:gridSpan w:val="4"/>
          </w:tcPr>
          <w:p w:rsidR="008D10D6" w:rsidRDefault="00163BC5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обов’язковими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покликані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студентів конкретні знання з дисципліни, сприяти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виступів,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умінню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дискусії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актуальні,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теми,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займати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чітку</w:t>
            </w:r>
          </w:p>
          <w:p w:rsidR="008D10D6" w:rsidRDefault="00163BC5">
            <w:pPr>
              <w:pStyle w:val="TableParagraph"/>
              <w:spacing w:line="26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професійну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громадянську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позицію.</w:t>
            </w:r>
          </w:p>
        </w:tc>
      </w:tr>
    </w:tbl>
    <w:p w:rsidR="008D10D6" w:rsidRDefault="008D10D6">
      <w:pPr>
        <w:spacing w:line="269" w:lineRule="exact"/>
        <w:jc w:val="both"/>
        <w:rPr>
          <w:sz w:val="24"/>
        </w:rPr>
        <w:sectPr w:rsidR="008D10D6">
          <w:pgSz w:w="11910" w:h="16840"/>
          <w:pgMar w:top="112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2"/>
        <w:gridCol w:w="5425"/>
      </w:tblGrid>
      <w:tr w:rsidR="008D10D6">
        <w:trPr>
          <w:trHeight w:val="4968"/>
        </w:trPr>
        <w:tc>
          <w:tcPr>
            <w:tcW w:w="3922" w:type="dxa"/>
          </w:tcPr>
          <w:p w:rsidR="008D10D6" w:rsidRDefault="00163BC5">
            <w:pPr>
              <w:pStyle w:val="TableParagraph"/>
              <w:ind w:left="1456" w:right="287" w:hanging="1157"/>
              <w:rPr>
                <w:sz w:val="24"/>
              </w:rPr>
            </w:pPr>
            <w:r>
              <w:rPr>
                <w:sz w:val="24"/>
              </w:rPr>
              <w:lastRenderedPageBreak/>
              <w:t>Умови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допуску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5425" w:type="dxa"/>
          </w:tcPr>
          <w:p w:rsidR="008D10D6" w:rsidRDefault="00163BC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Належне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Вітається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візуалізованих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питання. </w:t>
            </w:r>
            <w:proofErr w:type="spellStart"/>
            <w:r>
              <w:rPr>
                <w:sz w:val="24"/>
              </w:rPr>
              <w:t>Візуалізувана</w:t>
            </w:r>
            <w:proofErr w:type="spellEnd"/>
            <w:r>
              <w:rPr>
                <w:sz w:val="24"/>
              </w:rPr>
              <w:t xml:space="preserve"> презентація на 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слайдів.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пам’ятати,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візуалізована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тільк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підготовлену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(контрольних)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цілеспрямовану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 допускається до підсумкового 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(екзамен)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відпрацювання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</w:p>
          <w:p w:rsidR="008D10D6" w:rsidRDefault="00163BC5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«заборгованостей»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(максимально – 50).</w:t>
            </w:r>
          </w:p>
        </w:tc>
      </w:tr>
      <w:tr w:rsidR="008D10D6">
        <w:trPr>
          <w:trHeight w:val="278"/>
        </w:trPr>
        <w:tc>
          <w:tcPr>
            <w:tcW w:w="9347" w:type="dxa"/>
            <w:gridSpan w:val="2"/>
          </w:tcPr>
          <w:p w:rsidR="008D10D6" w:rsidRDefault="00163BC5">
            <w:pPr>
              <w:pStyle w:val="TableParagraph"/>
              <w:spacing w:line="258" w:lineRule="exact"/>
              <w:ind w:left="3701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8D10D6">
        <w:trPr>
          <w:trHeight w:val="5519"/>
        </w:trPr>
        <w:tc>
          <w:tcPr>
            <w:tcW w:w="9347" w:type="dxa"/>
            <w:gridSpan w:val="2"/>
          </w:tcPr>
          <w:p w:rsidR="008D10D6" w:rsidRDefault="00163BC5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 студенти,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діють відповідно до: Положення про організацію освітнього процесу; Положення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переведення, відрахування та поновлення студентів; Положення про академічні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відпустки та повторне навчання в вищих закладах освіти; Положення про моніторинг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</w:t>
            </w:r>
            <w:r>
              <w:rPr>
                <w:sz w:val="24"/>
              </w:rPr>
              <w:t>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(02.03.2016,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№43-АГП);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академічну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доброчесність;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графіком;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(кредитів ECTS) в умовах ECTS (№18 від </w:t>
            </w:r>
            <w:r>
              <w:rPr>
                <w:sz w:val="24"/>
              </w:rPr>
              <w:t>2.02.2016р.); Політика курсу «Некласична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логіка»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грунтується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доброчесності.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завдання, які зазначені у програмі (</w:t>
            </w:r>
            <w:proofErr w:type="spellStart"/>
            <w:r>
              <w:rPr>
                <w:sz w:val="24"/>
              </w:rPr>
              <w:t>силабусі</w:t>
            </w:r>
            <w:proofErr w:type="spellEnd"/>
            <w:r>
              <w:rPr>
                <w:sz w:val="24"/>
              </w:rPr>
              <w:t>) вчасно. За умови відсутності студента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незадовільної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неякісного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візуалізованої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незадовільних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попереднього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перегляду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візуалізованих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запозичення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(випадків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плагіату),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недоброчесності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(списування),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 студентові повторно виконати необхідний вид роботи. При бажанні 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попередньо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узгоджених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8D10D6" w:rsidRDefault="00163BC5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ліквідував заборгованість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талоном №3 (при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комісії) і не набрав мінімум 50 балів,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запропоновано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навчальної дисципліни.</w:t>
            </w:r>
          </w:p>
        </w:tc>
      </w:tr>
      <w:tr w:rsidR="008D10D6">
        <w:trPr>
          <w:trHeight w:val="275"/>
        </w:trPr>
        <w:tc>
          <w:tcPr>
            <w:tcW w:w="9347" w:type="dxa"/>
            <w:gridSpan w:val="2"/>
          </w:tcPr>
          <w:p w:rsidR="008D10D6" w:rsidRDefault="00163BC5">
            <w:pPr>
              <w:pStyle w:val="TableParagraph"/>
              <w:spacing w:line="256" w:lineRule="exact"/>
              <w:ind w:left="3103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8D10D6">
        <w:trPr>
          <w:trHeight w:val="2208"/>
        </w:trPr>
        <w:tc>
          <w:tcPr>
            <w:tcW w:w="9347" w:type="dxa"/>
            <w:gridSpan w:val="2"/>
          </w:tcPr>
          <w:p w:rsidR="008D10D6" w:rsidRDefault="00163BC5">
            <w:pPr>
              <w:pStyle w:val="TableParagraph"/>
              <w:spacing w:line="265" w:lineRule="exact"/>
              <w:ind w:left="149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Базова</w:t>
            </w:r>
          </w:p>
          <w:p w:rsidR="008D10D6" w:rsidRDefault="00163BC5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Гнатюк Я. С. Некласична логіка / Я. С. Гнатюк. – Івано-Франківськ: Симфонія,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Ішмуратов</w:t>
            </w:r>
            <w:proofErr w:type="spellEnd"/>
            <w:r>
              <w:rPr>
                <w:sz w:val="24"/>
              </w:rPr>
              <w:t xml:space="preserve"> А. П. Вступ до філософської логіки / А. Т. </w:t>
            </w:r>
            <w:proofErr w:type="spellStart"/>
            <w:r>
              <w:rPr>
                <w:sz w:val="24"/>
              </w:rPr>
              <w:t>Ішмуратов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Абрис. – 1997.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Карамишева</w:t>
            </w:r>
            <w:proofErr w:type="spellEnd"/>
            <w:r>
              <w:rPr>
                <w:sz w:val="24"/>
              </w:rPr>
              <w:t xml:space="preserve"> Н. В. Логіка (теоретична і прикладна) / Н. В. </w:t>
            </w:r>
            <w:proofErr w:type="spellStart"/>
            <w:r>
              <w:rPr>
                <w:sz w:val="24"/>
              </w:rPr>
              <w:t>Карамишева</w:t>
            </w:r>
            <w:proofErr w:type="spellEnd"/>
            <w:r>
              <w:rPr>
                <w:sz w:val="24"/>
              </w:rPr>
              <w:t>. – К.: Знання.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8D10D6" w:rsidRDefault="00163BC5">
            <w:pPr>
              <w:pStyle w:val="TableParagraph"/>
              <w:spacing w:before="3" w:line="274" w:lineRule="exact"/>
              <w:ind w:left="149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Допоміжна</w:t>
            </w:r>
          </w:p>
          <w:p w:rsidR="008D10D6" w:rsidRDefault="00163BC5">
            <w:pPr>
              <w:pStyle w:val="TableParagraph"/>
              <w:spacing w:line="274" w:lineRule="exact"/>
              <w:ind w:left="149" w:right="14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Конверський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Логіка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(традиційна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Конверський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ЦУЛ,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</w:tbl>
    <w:p w:rsidR="008D10D6" w:rsidRDefault="008D10D6">
      <w:pPr>
        <w:pStyle w:val="a3"/>
        <w:rPr>
          <w:sz w:val="20"/>
        </w:rPr>
      </w:pPr>
    </w:p>
    <w:p w:rsidR="008D10D6" w:rsidRDefault="008D10D6">
      <w:pPr>
        <w:pStyle w:val="a3"/>
        <w:rPr>
          <w:sz w:val="20"/>
        </w:rPr>
      </w:pPr>
    </w:p>
    <w:p w:rsidR="008D10D6" w:rsidRDefault="008D10D6">
      <w:pPr>
        <w:pStyle w:val="a3"/>
        <w:spacing w:before="10"/>
        <w:rPr>
          <w:sz w:val="20"/>
        </w:rPr>
      </w:pPr>
    </w:p>
    <w:p w:rsidR="008D10D6" w:rsidRDefault="00163BC5">
      <w:pPr>
        <w:tabs>
          <w:tab w:val="left" w:pos="7670"/>
        </w:tabs>
        <w:spacing w:before="89"/>
        <w:ind w:left="4449"/>
        <w:rPr>
          <w:sz w:val="24"/>
        </w:rPr>
      </w:pPr>
      <w:r>
        <w:rPr>
          <w:noProof/>
          <w:lang w:val="en-AU" w:eastAsia="en-AU"/>
        </w:rPr>
        <w:drawing>
          <wp:anchor distT="0" distB="0" distL="0" distR="0" simplePos="0" relativeHeight="487258112" behindDoc="1" locked="0" layoutInCell="1" allowOverlap="1">
            <wp:simplePos x="0" y="0"/>
            <wp:positionH relativeFrom="page">
              <wp:posOffset>4742179</wp:posOffset>
            </wp:positionH>
            <wp:positionV relativeFrom="paragraph">
              <wp:posOffset>-216625</wp:posOffset>
            </wp:positionV>
            <wp:extent cx="980622" cy="3850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622" cy="385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Викладач</w:t>
      </w:r>
      <w:r>
        <w:rPr>
          <w:b/>
          <w:sz w:val="28"/>
        </w:rPr>
        <w:tab/>
      </w:r>
      <w:r>
        <w:rPr>
          <w:sz w:val="28"/>
        </w:rPr>
        <w:t>доц.</w:t>
      </w:r>
      <w:r>
        <w:rPr>
          <w:spacing w:val="-2"/>
          <w:sz w:val="28"/>
        </w:rPr>
        <w:t xml:space="preserve"> </w:t>
      </w:r>
      <w:r>
        <w:rPr>
          <w:sz w:val="24"/>
        </w:rPr>
        <w:t>Гнатюк</w:t>
      </w:r>
      <w:r>
        <w:rPr>
          <w:spacing w:val="-1"/>
          <w:sz w:val="24"/>
        </w:rPr>
        <w:t xml:space="preserve"> </w:t>
      </w:r>
      <w:r>
        <w:rPr>
          <w:sz w:val="24"/>
        </w:rPr>
        <w:t>Я.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sectPr w:rsidR="008D10D6">
      <w:pgSz w:w="11910" w:h="16840"/>
      <w:pgMar w:top="112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2E21"/>
    <w:multiLevelType w:val="hybridMultilevel"/>
    <w:tmpl w:val="ADEE0008"/>
    <w:lvl w:ilvl="0" w:tplc="B3D6B4A0">
      <w:start w:val="1"/>
      <w:numFmt w:val="decimal"/>
      <w:lvlText w:val="%1."/>
      <w:lvlJc w:val="left"/>
      <w:pPr>
        <w:ind w:left="65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CFEE878">
      <w:numFmt w:val="bullet"/>
      <w:lvlText w:val="•"/>
      <w:lvlJc w:val="left"/>
      <w:pPr>
        <w:ind w:left="1527" w:hanging="240"/>
      </w:pPr>
      <w:rPr>
        <w:rFonts w:hint="default"/>
        <w:lang w:val="uk-UA" w:eastAsia="en-US" w:bidi="ar-SA"/>
      </w:rPr>
    </w:lvl>
    <w:lvl w:ilvl="2" w:tplc="D118283A">
      <w:numFmt w:val="bullet"/>
      <w:lvlText w:val="•"/>
      <w:lvlJc w:val="left"/>
      <w:pPr>
        <w:ind w:left="2395" w:hanging="240"/>
      </w:pPr>
      <w:rPr>
        <w:rFonts w:hint="default"/>
        <w:lang w:val="uk-UA" w:eastAsia="en-US" w:bidi="ar-SA"/>
      </w:rPr>
    </w:lvl>
    <w:lvl w:ilvl="3" w:tplc="AF9430A2">
      <w:numFmt w:val="bullet"/>
      <w:lvlText w:val="•"/>
      <w:lvlJc w:val="left"/>
      <w:pPr>
        <w:ind w:left="3262" w:hanging="240"/>
      </w:pPr>
      <w:rPr>
        <w:rFonts w:hint="default"/>
        <w:lang w:val="uk-UA" w:eastAsia="en-US" w:bidi="ar-SA"/>
      </w:rPr>
    </w:lvl>
    <w:lvl w:ilvl="4" w:tplc="0680A7FC">
      <w:numFmt w:val="bullet"/>
      <w:lvlText w:val="•"/>
      <w:lvlJc w:val="left"/>
      <w:pPr>
        <w:ind w:left="4130" w:hanging="240"/>
      </w:pPr>
      <w:rPr>
        <w:rFonts w:hint="default"/>
        <w:lang w:val="uk-UA" w:eastAsia="en-US" w:bidi="ar-SA"/>
      </w:rPr>
    </w:lvl>
    <w:lvl w:ilvl="5" w:tplc="F18417CA">
      <w:numFmt w:val="bullet"/>
      <w:lvlText w:val="•"/>
      <w:lvlJc w:val="left"/>
      <w:pPr>
        <w:ind w:left="4998" w:hanging="240"/>
      </w:pPr>
      <w:rPr>
        <w:rFonts w:hint="default"/>
        <w:lang w:val="uk-UA" w:eastAsia="en-US" w:bidi="ar-SA"/>
      </w:rPr>
    </w:lvl>
    <w:lvl w:ilvl="6" w:tplc="DDAE1848">
      <w:numFmt w:val="bullet"/>
      <w:lvlText w:val="•"/>
      <w:lvlJc w:val="left"/>
      <w:pPr>
        <w:ind w:left="5865" w:hanging="240"/>
      </w:pPr>
      <w:rPr>
        <w:rFonts w:hint="default"/>
        <w:lang w:val="uk-UA" w:eastAsia="en-US" w:bidi="ar-SA"/>
      </w:rPr>
    </w:lvl>
    <w:lvl w:ilvl="7" w:tplc="DB586E64">
      <w:numFmt w:val="bullet"/>
      <w:lvlText w:val="•"/>
      <w:lvlJc w:val="left"/>
      <w:pPr>
        <w:ind w:left="6733" w:hanging="240"/>
      </w:pPr>
      <w:rPr>
        <w:rFonts w:hint="default"/>
        <w:lang w:val="uk-UA" w:eastAsia="en-US" w:bidi="ar-SA"/>
      </w:rPr>
    </w:lvl>
    <w:lvl w:ilvl="8" w:tplc="4A168A74">
      <w:numFmt w:val="bullet"/>
      <w:lvlText w:val="•"/>
      <w:lvlJc w:val="left"/>
      <w:pPr>
        <w:ind w:left="7600" w:hanging="240"/>
      </w:pPr>
      <w:rPr>
        <w:rFonts w:hint="default"/>
        <w:lang w:val="uk-UA" w:eastAsia="en-US" w:bidi="ar-SA"/>
      </w:rPr>
    </w:lvl>
  </w:abstractNum>
  <w:abstractNum w:abstractNumId="1" w15:restartNumberingAfterBreak="0">
    <w:nsid w:val="5FA037CC"/>
    <w:multiLevelType w:val="hybridMultilevel"/>
    <w:tmpl w:val="96606224"/>
    <w:lvl w:ilvl="0" w:tplc="7BE8EA44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D964590E">
      <w:numFmt w:val="bullet"/>
      <w:lvlText w:val="•"/>
      <w:lvlJc w:val="left"/>
      <w:pPr>
        <w:ind w:left="1347" w:hanging="360"/>
      </w:pPr>
      <w:rPr>
        <w:rFonts w:hint="default"/>
        <w:lang w:val="uk-UA" w:eastAsia="en-US" w:bidi="ar-SA"/>
      </w:rPr>
    </w:lvl>
    <w:lvl w:ilvl="2" w:tplc="EDB4CF86">
      <w:numFmt w:val="bullet"/>
      <w:lvlText w:val="•"/>
      <w:lvlJc w:val="left"/>
      <w:pPr>
        <w:ind w:left="2235" w:hanging="360"/>
      </w:pPr>
      <w:rPr>
        <w:rFonts w:hint="default"/>
        <w:lang w:val="uk-UA" w:eastAsia="en-US" w:bidi="ar-SA"/>
      </w:rPr>
    </w:lvl>
    <w:lvl w:ilvl="3" w:tplc="EDBA845E">
      <w:numFmt w:val="bullet"/>
      <w:lvlText w:val="•"/>
      <w:lvlJc w:val="left"/>
      <w:pPr>
        <w:ind w:left="3123" w:hanging="360"/>
      </w:pPr>
      <w:rPr>
        <w:rFonts w:hint="default"/>
        <w:lang w:val="uk-UA" w:eastAsia="en-US" w:bidi="ar-SA"/>
      </w:rPr>
    </w:lvl>
    <w:lvl w:ilvl="4" w:tplc="8526987A">
      <w:numFmt w:val="bullet"/>
      <w:lvlText w:val="•"/>
      <w:lvlJc w:val="left"/>
      <w:pPr>
        <w:ind w:left="4011" w:hanging="360"/>
      </w:pPr>
      <w:rPr>
        <w:rFonts w:hint="default"/>
        <w:lang w:val="uk-UA" w:eastAsia="en-US" w:bidi="ar-SA"/>
      </w:rPr>
    </w:lvl>
    <w:lvl w:ilvl="5" w:tplc="229C0060">
      <w:numFmt w:val="bullet"/>
      <w:lvlText w:val="•"/>
      <w:lvlJc w:val="left"/>
      <w:pPr>
        <w:ind w:left="4899" w:hanging="360"/>
      </w:pPr>
      <w:rPr>
        <w:rFonts w:hint="default"/>
        <w:lang w:val="uk-UA" w:eastAsia="en-US" w:bidi="ar-SA"/>
      </w:rPr>
    </w:lvl>
    <w:lvl w:ilvl="6" w:tplc="E0384CBA">
      <w:numFmt w:val="bullet"/>
      <w:lvlText w:val="•"/>
      <w:lvlJc w:val="left"/>
      <w:pPr>
        <w:ind w:left="5787" w:hanging="360"/>
      </w:pPr>
      <w:rPr>
        <w:rFonts w:hint="default"/>
        <w:lang w:val="uk-UA" w:eastAsia="en-US" w:bidi="ar-SA"/>
      </w:rPr>
    </w:lvl>
    <w:lvl w:ilvl="7" w:tplc="D12AD9FA">
      <w:numFmt w:val="bullet"/>
      <w:lvlText w:val="•"/>
      <w:lvlJc w:val="left"/>
      <w:pPr>
        <w:ind w:left="6675" w:hanging="360"/>
      </w:pPr>
      <w:rPr>
        <w:rFonts w:hint="default"/>
        <w:lang w:val="uk-UA" w:eastAsia="en-US" w:bidi="ar-SA"/>
      </w:rPr>
    </w:lvl>
    <w:lvl w:ilvl="8" w:tplc="F1841C32">
      <w:numFmt w:val="bullet"/>
      <w:lvlText w:val="•"/>
      <w:lvlJc w:val="left"/>
      <w:pPr>
        <w:ind w:left="7563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768465C2"/>
    <w:multiLevelType w:val="hybridMultilevel"/>
    <w:tmpl w:val="312CE6B4"/>
    <w:lvl w:ilvl="0" w:tplc="2C38D6C0">
      <w:start w:val="1"/>
      <w:numFmt w:val="decimal"/>
      <w:lvlText w:val="%1."/>
      <w:lvlJc w:val="left"/>
      <w:pPr>
        <w:ind w:left="163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418209C">
      <w:numFmt w:val="bullet"/>
      <w:lvlText w:val="•"/>
      <w:lvlJc w:val="left"/>
      <w:pPr>
        <w:ind w:left="2444" w:hanging="850"/>
      </w:pPr>
      <w:rPr>
        <w:rFonts w:hint="default"/>
        <w:lang w:val="uk-UA" w:eastAsia="en-US" w:bidi="ar-SA"/>
      </w:rPr>
    </w:lvl>
    <w:lvl w:ilvl="2" w:tplc="4CD4F4AE">
      <w:numFmt w:val="bullet"/>
      <w:lvlText w:val="•"/>
      <w:lvlJc w:val="left"/>
      <w:pPr>
        <w:ind w:left="3249" w:hanging="850"/>
      </w:pPr>
      <w:rPr>
        <w:rFonts w:hint="default"/>
        <w:lang w:val="uk-UA" w:eastAsia="en-US" w:bidi="ar-SA"/>
      </w:rPr>
    </w:lvl>
    <w:lvl w:ilvl="3" w:tplc="6BC2742C">
      <w:numFmt w:val="bullet"/>
      <w:lvlText w:val="•"/>
      <w:lvlJc w:val="left"/>
      <w:pPr>
        <w:ind w:left="4053" w:hanging="850"/>
      </w:pPr>
      <w:rPr>
        <w:rFonts w:hint="default"/>
        <w:lang w:val="uk-UA" w:eastAsia="en-US" w:bidi="ar-SA"/>
      </w:rPr>
    </w:lvl>
    <w:lvl w:ilvl="4" w:tplc="4126B8C6">
      <w:numFmt w:val="bullet"/>
      <w:lvlText w:val="•"/>
      <w:lvlJc w:val="left"/>
      <w:pPr>
        <w:ind w:left="4858" w:hanging="850"/>
      </w:pPr>
      <w:rPr>
        <w:rFonts w:hint="default"/>
        <w:lang w:val="uk-UA" w:eastAsia="en-US" w:bidi="ar-SA"/>
      </w:rPr>
    </w:lvl>
    <w:lvl w:ilvl="5" w:tplc="2CFC13E0">
      <w:numFmt w:val="bullet"/>
      <w:lvlText w:val="•"/>
      <w:lvlJc w:val="left"/>
      <w:pPr>
        <w:ind w:left="5663" w:hanging="850"/>
      </w:pPr>
      <w:rPr>
        <w:rFonts w:hint="default"/>
        <w:lang w:val="uk-UA" w:eastAsia="en-US" w:bidi="ar-SA"/>
      </w:rPr>
    </w:lvl>
    <w:lvl w:ilvl="6" w:tplc="D5D00408">
      <w:numFmt w:val="bullet"/>
      <w:lvlText w:val="•"/>
      <w:lvlJc w:val="left"/>
      <w:pPr>
        <w:ind w:left="6467" w:hanging="850"/>
      </w:pPr>
      <w:rPr>
        <w:rFonts w:hint="default"/>
        <w:lang w:val="uk-UA" w:eastAsia="en-US" w:bidi="ar-SA"/>
      </w:rPr>
    </w:lvl>
    <w:lvl w:ilvl="7" w:tplc="FA3A1D22">
      <w:numFmt w:val="bullet"/>
      <w:lvlText w:val="•"/>
      <w:lvlJc w:val="left"/>
      <w:pPr>
        <w:ind w:left="7272" w:hanging="850"/>
      </w:pPr>
      <w:rPr>
        <w:rFonts w:hint="default"/>
        <w:lang w:val="uk-UA" w:eastAsia="en-US" w:bidi="ar-SA"/>
      </w:rPr>
    </w:lvl>
    <w:lvl w:ilvl="8" w:tplc="F57EA25A">
      <w:numFmt w:val="bullet"/>
      <w:lvlText w:val="•"/>
      <w:lvlJc w:val="left"/>
      <w:pPr>
        <w:ind w:left="8077" w:hanging="85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D10D6"/>
    <w:rsid w:val="00163BC5"/>
    <w:rsid w:val="008D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439E4"/>
  <w15:docId w15:val="{02D8692C-3FE8-40BE-A272-0FAA754F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824" w:right="171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1"/>
      <w:ind w:left="1638" w:hanging="85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" TargetMode="External"/><Relationship Id="rId5" Type="http://schemas.openxmlformats.org/officeDocument/2006/relationships/hyperlink" Target="mailto:j.s.hnatiu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1442</Words>
  <Characters>8225</Characters>
  <Application>Microsoft Office Word</Application>
  <DocSecurity>0</DocSecurity>
  <Lines>68</Lines>
  <Paragraphs>19</Paragraphs>
  <ScaleCrop>false</ScaleCrop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Павлуша</cp:lastModifiedBy>
  <cp:revision>2</cp:revision>
  <dcterms:created xsi:type="dcterms:W3CDTF">2022-02-08T22:38:00Z</dcterms:created>
  <dcterms:modified xsi:type="dcterms:W3CDTF">2022-02-08T22:01:00Z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2022-02-08T00:00:00Z</vt:filetime>
  </property>
</Properties>
</file>